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Plan Template: A Copyable Plan With a Worked Example</w:t>
      </w:r>
    </w:p>
    <w:p>
      <w:r>
        <w:t>Templates from https://knowtheroom.ai/guides/marketing-plan-template/ · Replace everything in [brackets].</w:t>
      </w:r>
    </w:p>
    <w:p>
      <w:pPr>
        <w:pStyle w:val="Heading2"/>
      </w:pPr>
      <w:r>
        <w:t>Marketing plan template</w:t>
      </w:r>
    </w:p>
    <w:p>
      <w:r>
        <w:rPr>
          <w:b w:val="0"/>
        </w:rPr>
        <w:t xml:space="preserve">MARKETING PLAN: </w:t>
      </w:r>
      <w:r>
        <w:rPr>
          <w:b/>
        </w:rPr>
        <w:t>[Brand or product]</w:t>
      </w:r>
      <w:r>
        <w:rPr>
          <w:b w:val="0"/>
        </w:rPr>
        <w:t xml:space="preserve">, </w:t>
      </w:r>
      <w:r>
        <w:rPr>
          <w:b/>
        </w:rPr>
        <w:t>[period: e.g. FY2027 / Q1-Q2]</w:t>
      </w:r>
    </w:p>
    <w:p>
      <w:r>
        <w:rPr>
          <w:b w:val="0"/>
        </w:rPr>
        <w:t xml:space="preserve">Owner: </w:t>
      </w:r>
      <w:r>
        <w:rPr>
          <w:b/>
        </w:rPr>
        <w:t>[name, title]</w:t>
      </w:r>
      <w:r>
        <w:rPr>
          <w:b w:val="0"/>
        </w:rPr>
        <w:t xml:space="preserve">   Last updated: </w:t>
      </w:r>
      <w:r>
        <w:rPr>
          <w:b/>
        </w:rPr>
        <w:t>[date]</w:t>
      </w:r>
    </w:p>
    <w:p/>
    <w:p>
      <w:r>
        <w:rPr>
          <w:b w:val="0"/>
        </w:rPr>
        <w:t>1. SUMMARY (write this last)</w:t>
      </w:r>
    </w:p>
    <w:p>
      <w:r>
        <w:rPr>
          <w:b w:val="0"/>
        </w:rPr>
        <w:t xml:space="preserve">- Goal: </w:t>
      </w:r>
      <w:r>
        <w:rPr>
          <w:b/>
        </w:rPr>
        <w:t>[one business goal, with a number and a date]</w:t>
      </w:r>
    </w:p>
    <w:p>
      <w:r>
        <w:rPr>
          <w:b w:val="0"/>
        </w:rPr>
        <w:t xml:space="preserve">- Our three priorities: </w:t>
      </w:r>
      <w:r>
        <w:rPr>
          <w:b/>
        </w:rPr>
        <w:t>[priority 1]</w:t>
      </w:r>
      <w:r>
        <w:rPr>
          <w:b w:val="0"/>
        </w:rPr>
        <w:t xml:space="preserve">, </w:t>
      </w:r>
      <w:r>
        <w:rPr>
          <w:b/>
        </w:rPr>
        <w:t>[priority 2]</w:t>
      </w:r>
      <w:r>
        <w:rPr>
          <w:b w:val="0"/>
        </w:rPr>
        <w:t xml:space="preserve">, </w:t>
      </w:r>
      <w:r>
        <w:rPr>
          <w:b/>
        </w:rPr>
        <w:t>[priority 3]</w:t>
      </w:r>
    </w:p>
    <w:p>
      <w:r>
        <w:rPr>
          <w:b w:val="0"/>
        </w:rPr>
        <w:t xml:space="preserve">- What we're stopping: </w:t>
      </w:r>
      <w:r>
        <w:rPr>
          <w:b/>
        </w:rPr>
        <w:t>[one or two things we won't do this period]</w:t>
      </w:r>
    </w:p>
    <w:p>
      <w:r>
        <w:rPr>
          <w:b w:val="0"/>
        </w:rPr>
        <w:t xml:space="preserve">- Budget: </w:t>
      </w:r>
      <w:r>
        <w:rPr>
          <w:b/>
        </w:rPr>
        <w:t>[total]</w:t>
      </w:r>
      <w:r>
        <w:rPr>
          <w:b w:val="0"/>
        </w:rPr>
        <w:t xml:space="preserve"> (</w:t>
      </w:r>
      <w:r>
        <w:rPr>
          <w:b/>
        </w:rPr>
        <w:t>[change vs last period]</w:t>
      </w:r>
      <w:r>
        <w:rPr>
          <w:b w:val="0"/>
        </w:rPr>
        <w:t>)</w:t>
      </w:r>
    </w:p>
    <w:p/>
    <w:p>
      <w:r>
        <w:rPr>
          <w:b w:val="0"/>
        </w:rPr>
        <w:t>2. SITUATION</w:t>
      </w:r>
    </w:p>
    <w:p>
      <w:r>
        <w:rPr>
          <w:b w:val="0"/>
        </w:rPr>
        <w:t xml:space="preserve">- Business: </w:t>
      </w:r>
      <w:r>
        <w:rPr>
          <w:b/>
        </w:rPr>
        <w:t>[revenue or customer trend, where growth comes from, where it's slowing]</w:t>
      </w:r>
    </w:p>
    <w:p>
      <w:r>
        <w:rPr>
          <w:b w:val="0"/>
        </w:rPr>
        <w:t xml:space="preserve">- Market: </w:t>
      </w:r>
      <w:r>
        <w:rPr>
          <w:b/>
        </w:rPr>
        <w:t>[category trend, seasonality, any shift in how people buy]</w:t>
      </w:r>
    </w:p>
    <w:p>
      <w:r>
        <w:rPr>
          <w:b w:val="0"/>
        </w:rPr>
        <w:t xml:space="preserve">- Competitors: </w:t>
      </w:r>
      <w:r>
        <w:rPr>
          <w:b/>
        </w:rPr>
        <w:t>[the 3-5 brands buyers compare us with, and what each leads with]</w:t>
      </w:r>
    </w:p>
    <w:p>
      <w:r>
        <w:rPr>
          <w:b w:val="0"/>
        </w:rPr>
        <w:t xml:space="preserve">- What's working: </w:t>
      </w:r>
      <w:r>
        <w:rPr>
          <w:b/>
        </w:rPr>
        <w:t>[channels or campaigns with results]</w:t>
      </w:r>
    </w:p>
    <w:p>
      <w:r>
        <w:rPr>
          <w:b w:val="0"/>
        </w:rPr>
        <w:t xml:space="preserve">- What isn't: </w:t>
      </w:r>
      <w:r>
        <w:rPr>
          <w:b/>
        </w:rPr>
        <w:t>[what underperformed and why we think so]</w:t>
      </w:r>
    </w:p>
    <w:p>
      <w:r>
        <w:rPr>
          <w:b w:val="0"/>
        </w:rPr>
        <w:t xml:space="preserve">- Our main problem to solve: </w:t>
      </w:r>
      <w:r>
        <w:rPr>
          <w:b/>
        </w:rPr>
        <w:t>[one sentence]</w:t>
      </w:r>
    </w:p>
    <w:p/>
    <w:p>
      <w:r>
        <w:rPr>
          <w:b w:val="0"/>
        </w:rPr>
        <w:t>3. GOAL AND OBJECTIVES</w:t>
      </w:r>
    </w:p>
    <w:p>
      <w:r>
        <w:rPr>
          <w:b w:val="0"/>
        </w:rPr>
        <w:t xml:space="preserve">- Business goal: </w:t>
      </w:r>
      <w:r>
        <w:rPr>
          <w:b/>
        </w:rPr>
        <w:t>[e.g. grow revenue from repeat customers to X by date]</w:t>
      </w:r>
    </w:p>
    <w:p>
      <w:r>
        <w:rPr>
          <w:b w:val="0"/>
        </w:rPr>
        <w:t>- Marketing objectives:</w:t>
      </w:r>
    </w:p>
    <w:p>
      <w:r>
        <w:rPr>
          <w:b w:val="0"/>
        </w:rPr>
        <w:t xml:space="preserve">  - </w:t>
      </w:r>
      <w:r>
        <w:rPr>
          <w:b/>
        </w:rPr>
        <w:t>[Objective 1: e.g. raise second-purchase rate from X to Y]</w:t>
      </w:r>
    </w:p>
    <w:p>
      <w:r>
        <w:rPr>
          <w:b w:val="0"/>
        </w:rPr>
        <w:t xml:space="preserve">  - </w:t>
      </w:r>
      <w:r>
        <w:rPr>
          <w:b/>
        </w:rPr>
        <w:t>[Objective 2: e.g. grow branded search against competitors]</w:t>
      </w:r>
    </w:p>
    <w:p>
      <w:r>
        <w:rPr>
          <w:b w:val="0"/>
        </w:rPr>
        <w:t xml:space="preserve">  - </w:t>
      </w:r>
      <w:r>
        <w:rPr>
          <w:b/>
        </w:rPr>
        <w:t>[Objective 3]</w:t>
      </w:r>
    </w:p>
    <w:p/>
    <w:p>
      <w:r>
        <w:rPr>
          <w:b w:val="0"/>
        </w:rPr>
        <w:t>4. AUDIENCE</w:t>
      </w:r>
    </w:p>
    <w:p>
      <w:r>
        <w:rPr>
          <w:b w:val="0"/>
        </w:rPr>
        <w:t xml:space="preserve">- Primary audience: </w:t>
      </w:r>
      <w:r>
        <w:rPr>
          <w:b/>
        </w:rPr>
        <w:t>[who, what they need, what they do today instead of buying from us]</w:t>
      </w:r>
    </w:p>
    <w:p>
      <w:r>
        <w:rPr>
          <w:b w:val="0"/>
        </w:rPr>
        <w:t xml:space="preserve">- Secondary audience: </w:t>
      </w:r>
      <w:r>
        <w:rPr>
          <w:b/>
        </w:rPr>
        <w:t>[who, and why they matter this period]</w:t>
      </w:r>
    </w:p>
    <w:p>
      <w:r>
        <w:rPr>
          <w:b w:val="0"/>
        </w:rPr>
        <w:t xml:space="preserve">- What we know that rivals may not: </w:t>
      </w:r>
      <w:r>
        <w:rPr>
          <w:b/>
        </w:rPr>
        <w:t>[an insight, with its source]</w:t>
      </w:r>
    </w:p>
    <w:p/>
    <w:p>
      <w:r>
        <w:rPr>
          <w:b w:val="0"/>
        </w:rPr>
        <w:t>5. POSITIONING AND MESSAGE</w:t>
      </w:r>
    </w:p>
    <w:p>
      <w:r>
        <w:rPr>
          <w:b w:val="0"/>
        </w:rPr>
        <w:t xml:space="preserve">- Positioning: For </w:t>
      </w:r>
      <w:r>
        <w:rPr>
          <w:b/>
        </w:rPr>
        <w:t>[audience]</w:t>
      </w:r>
      <w:r>
        <w:rPr>
          <w:b w:val="0"/>
        </w:rPr>
        <w:t xml:space="preserve"> who </w:t>
      </w:r>
      <w:r>
        <w:rPr>
          <w:b/>
        </w:rPr>
        <w:t>[need]</w:t>
      </w:r>
      <w:r>
        <w:rPr>
          <w:b w:val="0"/>
        </w:rPr>
        <w:t xml:space="preserve">, </w:t>
      </w:r>
      <w:r>
        <w:rPr>
          <w:b/>
        </w:rPr>
        <w:t>[brand]</w:t>
      </w:r>
      <w:r>
        <w:rPr>
          <w:b w:val="0"/>
        </w:rPr>
        <w:t xml:space="preserve"> is the </w:t>
      </w:r>
      <w:r>
        <w:rPr>
          <w:b/>
        </w:rPr>
        <w:t>[category]</w:t>
      </w:r>
      <w:r>
        <w:rPr>
          <w:b w:val="0"/>
        </w:rPr>
        <w:t xml:space="preserve"> that </w:t>
      </w:r>
      <w:r>
        <w:rPr>
          <w:b/>
        </w:rPr>
        <w:t>[main benefit]</w:t>
      </w:r>
      <w:r>
        <w:rPr>
          <w:b w:val="0"/>
        </w:rPr>
        <w:t xml:space="preserve"> because </w:t>
      </w:r>
      <w:r>
        <w:rPr>
          <w:b/>
        </w:rPr>
        <w:t>[reason to believe]</w:t>
      </w:r>
      <w:r>
        <w:rPr>
          <w:b w:val="0"/>
        </w:rPr>
        <w:t>.</w:t>
      </w:r>
    </w:p>
    <w:p>
      <w:r>
        <w:rPr>
          <w:b w:val="0"/>
        </w:rPr>
        <w:t xml:space="preserve">- Main message this period: </w:t>
      </w:r>
      <w:r>
        <w:rPr>
          <w:b/>
        </w:rPr>
        <w:t>[one line]</w:t>
      </w:r>
    </w:p>
    <w:p>
      <w:r>
        <w:rPr>
          <w:b w:val="0"/>
        </w:rPr>
        <w:t xml:space="preserve">- Proof points: </w:t>
      </w:r>
      <w:r>
        <w:rPr>
          <w:b/>
        </w:rPr>
        <w:t>[2-4 facts that back the message]</w:t>
      </w:r>
    </w:p>
    <w:p/>
    <w:p>
      <w:r>
        <w:rPr>
          <w:b w:val="0"/>
        </w:rPr>
        <w:t>6. CHANNELS AND PROGRAMS</w:t>
      </w:r>
    </w:p>
    <w:p>
      <w:r>
        <w:rPr>
          <w:b w:val="0"/>
        </w:rPr>
        <w:t>| Channel | Its job | Main programs | KPI |</w:t>
      </w:r>
    </w:p>
    <w:p>
      <w:r>
        <w:rPr>
          <w:b w:val="0"/>
        </w:rPr>
        <w:t>|---|---|---|---|</w:t>
      </w:r>
    </w:p>
    <w:p>
      <w:r>
        <w:rPr>
          <w:b w:val="0"/>
        </w:rPr>
        <w:t xml:space="preserve">| </w:t>
      </w:r>
      <w:r>
        <w:rPr>
          <w:b/>
        </w:rPr>
        <w:t>[e.g. Paid social]</w:t>
      </w:r>
      <w:r>
        <w:rPr>
          <w:b w:val="0"/>
        </w:rPr>
        <w:t xml:space="preserve"> | </w:t>
      </w:r>
      <w:r>
        <w:rPr>
          <w:b/>
        </w:rPr>
        <w:t>[reach new buyers]</w:t>
      </w:r>
      <w:r>
        <w:rPr>
          <w:b w:val="0"/>
        </w:rPr>
        <w:t xml:space="preserve"> | </w:t>
      </w:r>
      <w:r>
        <w:rPr>
          <w:b/>
        </w:rPr>
        <w:t>[always-on + 2 launches]</w:t>
      </w:r>
      <w:r>
        <w:rPr>
          <w:b w:val="0"/>
        </w:rPr>
        <w:t xml:space="preserve"> | </w:t>
      </w:r>
      <w:r>
        <w:rPr>
          <w:b/>
        </w:rPr>
        <w:t>[cost per new customer]</w:t>
      </w:r>
      <w:r>
        <w:rPr>
          <w:b w:val="0"/>
        </w:rPr>
        <w:t xml:space="preserve"> |</w:t>
      </w:r>
    </w:p>
    <w:p>
      <w:r>
        <w:rPr>
          <w:b w:val="0"/>
        </w:rPr>
        <w:t xml:space="preserve">| </w:t>
      </w:r>
      <w:r>
        <w:rPr>
          <w:b/>
        </w:rPr>
        <w:t>[e.g. Email/CRM]</w:t>
      </w:r>
      <w:r>
        <w:rPr>
          <w:b w:val="0"/>
        </w:rPr>
        <w:t xml:space="preserve"> | </w:t>
      </w:r>
      <w:r>
        <w:rPr>
          <w:b/>
        </w:rPr>
        <w:t>[second purchase]</w:t>
      </w:r>
      <w:r>
        <w:rPr>
          <w:b w:val="0"/>
        </w:rPr>
        <w:t xml:space="preserve"> | </w:t>
      </w:r>
      <w:r>
        <w:rPr>
          <w:b/>
        </w:rPr>
        <w:t>[onboarding series]</w:t>
      </w:r>
      <w:r>
        <w:rPr>
          <w:b w:val="0"/>
        </w:rPr>
        <w:t xml:space="preserve"> | </w:t>
      </w:r>
      <w:r>
        <w:rPr>
          <w:b/>
        </w:rPr>
        <w:t>[second-purchase rate]</w:t>
      </w:r>
      <w:r>
        <w:rPr>
          <w:b w:val="0"/>
        </w:rPr>
        <w:t xml:space="preserve"> |</w:t>
      </w:r>
    </w:p>
    <w:p>
      <w:r>
        <w:rPr>
          <w:b w:val="0"/>
        </w:rPr>
        <w:t xml:space="preserve">| </w:t>
      </w:r>
      <w:r>
        <w:rPr>
          <w:b/>
        </w:rPr>
        <w:t>[e.g. Creators]</w:t>
      </w:r>
      <w:r>
        <w:rPr>
          <w:b w:val="0"/>
        </w:rPr>
        <w:t xml:space="preserve"> | </w:t>
      </w:r>
      <w:r>
        <w:rPr>
          <w:b/>
        </w:rPr>
        <w:t>[trust with audience]</w:t>
      </w:r>
      <w:r>
        <w:rPr>
          <w:b w:val="0"/>
        </w:rPr>
        <w:t xml:space="preserve"> | </w:t>
      </w:r>
      <w:r>
        <w:rPr>
          <w:b/>
        </w:rPr>
        <w:t>[ambassador program]</w:t>
      </w:r>
      <w:r>
        <w:rPr>
          <w:b w:val="0"/>
        </w:rPr>
        <w:t xml:space="preserve"> | </w:t>
      </w:r>
      <w:r>
        <w:rPr>
          <w:b/>
        </w:rPr>
        <w:t>[engaged reach]</w:t>
      </w:r>
      <w:r>
        <w:rPr>
          <w:b w:val="0"/>
        </w:rPr>
        <w:t xml:space="preserve"> |</w:t>
      </w:r>
    </w:p>
    <w:p>
      <w:r>
        <w:rPr>
          <w:b w:val="0"/>
        </w:rPr>
        <w:t xml:space="preserve">| </w:t>
      </w:r>
      <w:r>
        <w:rPr>
          <w:b/>
        </w:rPr>
        <w:t>[e.g. Search/content]</w:t>
      </w:r>
      <w:r>
        <w:rPr>
          <w:b w:val="0"/>
        </w:rPr>
        <w:t xml:space="preserve"> | </w:t>
      </w:r>
      <w:r>
        <w:rPr>
          <w:b/>
        </w:rPr>
        <w:t>[capture demand]</w:t>
      </w:r>
      <w:r>
        <w:rPr>
          <w:b w:val="0"/>
        </w:rPr>
        <w:t xml:space="preserve"> | </w:t>
      </w:r>
      <w:r>
        <w:rPr>
          <w:b/>
        </w:rPr>
        <w:t>[category pages]</w:t>
      </w:r>
      <w:r>
        <w:rPr>
          <w:b w:val="0"/>
        </w:rPr>
        <w:t xml:space="preserve"> | </w:t>
      </w:r>
      <w:r>
        <w:rPr>
          <w:b/>
        </w:rPr>
        <w:t>[non-branded traffic]</w:t>
      </w:r>
      <w:r>
        <w:rPr>
          <w:b w:val="0"/>
        </w:rPr>
        <w:t xml:space="preserve"> |</w:t>
      </w:r>
    </w:p>
    <w:p/>
    <w:p>
      <w:r>
        <w:rPr>
          <w:b w:val="0"/>
        </w:rPr>
        <w:t>7. CALENDAR</w:t>
      </w:r>
    </w:p>
    <w:p>
      <w:r>
        <w:rPr>
          <w:b w:val="0"/>
        </w:rPr>
        <w:t xml:space="preserve">- </w:t>
      </w:r>
      <w:r>
        <w:rPr>
          <w:b/>
        </w:rPr>
        <w:t>[Quarter/month]</w:t>
      </w:r>
      <w:r>
        <w:rPr>
          <w:b w:val="0"/>
        </w:rPr>
        <w:t xml:space="preserve">: </w:t>
      </w:r>
      <w:r>
        <w:rPr>
          <w:b/>
        </w:rPr>
        <w:t>[launch, season or tentpole]</w:t>
      </w:r>
    </w:p>
    <w:p>
      <w:r>
        <w:rPr>
          <w:b w:val="0"/>
        </w:rPr>
        <w:t xml:space="preserve">- </w:t>
      </w:r>
      <w:r>
        <w:rPr>
          <w:b/>
        </w:rPr>
        <w:t>[Quarter/month]</w:t>
      </w:r>
      <w:r>
        <w:rPr>
          <w:b w:val="0"/>
        </w:rPr>
        <w:t xml:space="preserve">: </w:t>
      </w:r>
      <w:r>
        <w:rPr>
          <w:b/>
        </w:rPr>
        <w:t>[...]</w:t>
      </w:r>
    </w:p>
    <w:p/>
    <w:p>
      <w:r>
        <w:rPr>
          <w:b w:val="0"/>
        </w:rPr>
        <w:t>8. BUDGET</w:t>
      </w:r>
    </w:p>
    <w:p>
      <w:r>
        <w:rPr>
          <w:b w:val="0"/>
        </w:rPr>
        <w:t>| Area | Share of budget | Change vs last period | Why |</w:t>
      </w:r>
    </w:p>
    <w:p>
      <w:r>
        <w:rPr>
          <w:b w:val="0"/>
        </w:rPr>
        <w:t>|---|---|---|---|</w:t>
      </w:r>
    </w:p>
    <w:p>
      <w:r>
        <w:rPr>
          <w:b w:val="0"/>
        </w:rPr>
        <w:t xml:space="preserve">| </w:t>
      </w:r>
      <w:r>
        <w:rPr>
          <w:b/>
        </w:rPr>
        <w:t>[Working media]</w:t>
      </w:r>
      <w:r>
        <w:rPr>
          <w:b w:val="0"/>
        </w:rPr>
        <w:t xml:space="preserve"> | [%] | </w:t>
      </w:r>
      <w:r>
        <w:rPr>
          <w:b/>
        </w:rPr>
        <w:t>[+/-]</w:t>
      </w:r>
      <w:r>
        <w:rPr>
          <w:b w:val="0"/>
        </w:rPr>
        <w:t xml:space="preserve"> | </w:t>
      </w:r>
      <w:r>
        <w:rPr>
          <w:b/>
        </w:rPr>
        <w:t>[reason]</w:t>
      </w:r>
      <w:r>
        <w:rPr>
          <w:b w:val="0"/>
        </w:rPr>
        <w:t xml:space="preserve"> |</w:t>
      </w:r>
    </w:p>
    <w:p>
      <w:r>
        <w:rPr>
          <w:b w:val="0"/>
        </w:rPr>
        <w:t xml:space="preserve">| </w:t>
      </w:r>
      <w:r>
        <w:rPr>
          <w:b/>
        </w:rPr>
        <w:t>[Creative and production]</w:t>
      </w:r>
      <w:r>
        <w:rPr>
          <w:b w:val="0"/>
        </w:rPr>
        <w:t xml:space="preserve"> | [%] | </w:t>
      </w:r>
      <w:r>
        <w:rPr>
          <w:b/>
        </w:rPr>
        <w:t>[+/-]</w:t>
      </w:r>
      <w:r>
        <w:rPr>
          <w:b w:val="0"/>
        </w:rPr>
        <w:t xml:space="preserve"> | </w:t>
      </w:r>
      <w:r>
        <w:rPr>
          <w:b/>
        </w:rPr>
        <w:t>[reason]</w:t>
      </w:r>
      <w:r>
        <w:rPr>
          <w:b w:val="0"/>
        </w:rPr>
        <w:t xml:space="preserve"> |</w:t>
      </w:r>
    </w:p>
    <w:p>
      <w:r>
        <w:rPr>
          <w:b w:val="0"/>
        </w:rPr>
        <w:t xml:space="preserve">| </w:t>
      </w:r>
      <w:r>
        <w:rPr>
          <w:b/>
        </w:rPr>
        <w:t>[Tools and data]</w:t>
      </w:r>
      <w:r>
        <w:rPr>
          <w:b w:val="0"/>
        </w:rPr>
        <w:t xml:space="preserve"> | [%] | </w:t>
      </w:r>
      <w:r>
        <w:rPr>
          <w:b/>
        </w:rPr>
        <w:t>[+/-]</w:t>
      </w:r>
      <w:r>
        <w:rPr>
          <w:b w:val="0"/>
        </w:rPr>
        <w:t xml:space="preserve"> | </w:t>
      </w:r>
      <w:r>
        <w:rPr>
          <w:b/>
        </w:rPr>
        <w:t>[reason]</w:t>
      </w:r>
      <w:r>
        <w:rPr>
          <w:b w:val="0"/>
        </w:rPr>
        <w:t xml:space="preserve"> |</w:t>
      </w:r>
    </w:p>
    <w:p>
      <w:r>
        <w:rPr>
          <w:b w:val="0"/>
        </w:rPr>
        <w:t xml:space="preserve">| </w:t>
      </w:r>
      <w:r>
        <w:rPr>
          <w:b/>
        </w:rPr>
        <w:t>[Tests / reserve]</w:t>
      </w:r>
      <w:r>
        <w:rPr>
          <w:b w:val="0"/>
        </w:rPr>
        <w:t xml:space="preserve"> | [%] | </w:t>
      </w:r>
      <w:r>
        <w:rPr>
          <w:b/>
        </w:rPr>
        <w:t>[+/-]</w:t>
      </w:r>
      <w:r>
        <w:rPr>
          <w:b w:val="0"/>
        </w:rPr>
        <w:t xml:space="preserve"> | </w:t>
      </w:r>
      <w:r>
        <w:rPr>
          <w:b/>
        </w:rPr>
        <w:t>[reason]</w:t>
      </w:r>
      <w:r>
        <w:rPr>
          <w:b w:val="0"/>
        </w:rPr>
        <w:t xml:space="preserve"> |</w:t>
      </w:r>
    </w:p>
    <w:p/>
    <w:p>
      <w:r>
        <w:rPr>
          <w:b w:val="0"/>
        </w:rPr>
        <w:t>9. TEAM AND PARTNERS</w:t>
      </w:r>
    </w:p>
    <w:p>
      <w:r>
        <w:rPr>
          <w:b w:val="0"/>
        </w:rPr>
        <w:t xml:space="preserve">- </w:t>
      </w:r>
      <w:r>
        <w:rPr>
          <w:b/>
        </w:rPr>
        <w:t>[Who owns what; agencies; gaps we need to hire or contract for]</w:t>
      </w:r>
    </w:p>
    <w:p/>
    <w:p>
      <w:r>
        <w:rPr>
          <w:b w:val="0"/>
        </w:rPr>
        <w:t>10. MEASUREMENT</w:t>
      </w:r>
    </w:p>
    <w:p>
      <w:r>
        <w:rPr>
          <w:b w:val="0"/>
        </w:rPr>
        <w:t>| KPI | Baseline | Target | Source | Reported |</w:t>
      </w:r>
    </w:p>
    <w:p>
      <w:r>
        <w:rPr>
          <w:b w:val="0"/>
        </w:rPr>
        <w:t>|---|---|---|---|---|</w:t>
      </w:r>
    </w:p>
    <w:p>
      <w:r>
        <w:rPr>
          <w:b w:val="0"/>
        </w:rPr>
        <w:t xml:space="preserve">| </w:t>
      </w:r>
      <w:r>
        <w:rPr>
          <w:b/>
        </w:rPr>
        <w:t>[KPI]</w:t>
      </w:r>
      <w:r>
        <w:rPr>
          <w:b w:val="0"/>
        </w:rPr>
        <w:t xml:space="preserve"> | </w:t>
      </w:r>
      <w:r>
        <w:rPr>
          <w:b/>
        </w:rPr>
        <w:t>[today]</w:t>
      </w:r>
      <w:r>
        <w:rPr>
          <w:b w:val="0"/>
        </w:rPr>
        <w:t xml:space="preserve"> | </w:t>
      </w:r>
      <w:r>
        <w:rPr>
          <w:b/>
        </w:rPr>
        <w:t>[target]</w:t>
      </w:r>
      <w:r>
        <w:rPr>
          <w:b w:val="0"/>
        </w:rPr>
        <w:t xml:space="preserve"> | </w:t>
      </w:r>
      <w:r>
        <w:rPr>
          <w:b/>
        </w:rPr>
        <w:t>[tool]</w:t>
      </w:r>
      <w:r>
        <w:rPr>
          <w:b w:val="0"/>
        </w:rPr>
        <w:t xml:space="preserve"> | </w:t>
      </w:r>
      <w:r>
        <w:rPr>
          <w:b/>
        </w:rPr>
        <w:t>[weekly/monthly]</w:t>
      </w:r>
      <w:r>
        <w:rPr>
          <w:b w:val="0"/>
        </w:rPr>
        <w:t xml:space="preserve"> |</w:t>
      </w:r>
    </w:p>
    <w:p/>
    <w:p>
      <w:r>
        <w:rPr>
          <w:b w:val="0"/>
        </w:rPr>
        <w:t>11. RISKS AND ASSUMPTIONS</w:t>
      </w:r>
    </w:p>
    <w:p>
      <w:r>
        <w:rPr>
          <w:b w:val="0"/>
        </w:rPr>
        <w:t xml:space="preserve">- Assumption: </w:t>
      </w:r>
      <w:r>
        <w:rPr>
          <w:b/>
        </w:rPr>
        <w:t>[e.g. CPMs stay flat]</w:t>
      </w:r>
      <w:r>
        <w:rPr>
          <w:b w:val="0"/>
        </w:rPr>
        <w:t xml:space="preserve">. If wrong: </w:t>
      </w:r>
      <w:r>
        <w:rPr>
          <w:b/>
        </w:rPr>
        <w:t>[what we'll do]</w:t>
      </w:r>
    </w:p>
    <w:p>
      <w:r>
        <w:rPr>
          <w:b w:val="0"/>
        </w:rPr>
        <w:t xml:space="preserve">- Risk: </w:t>
      </w:r>
      <w:r>
        <w:rPr>
          <w:b/>
        </w:rPr>
        <w:t>[e.g. launch slips]</w:t>
      </w:r>
      <w:r>
        <w:rPr>
          <w:b w:val="0"/>
        </w:rPr>
        <w:t xml:space="preserve">. Mitigation: </w:t>
      </w:r>
      <w:r>
        <w:rPr>
          <w:b/>
        </w:rPr>
        <w:t>[plan]</w:t>
      </w:r>
    </w:p>
    <w:p/>
    <w:p>
      <w:r>
        <w:rPr>
          <w:b w:val="0"/>
        </w:rPr>
        <w:t>12. TESTS</w:t>
      </w:r>
    </w:p>
    <w:p>
      <w:r>
        <w:rPr>
          <w:b w:val="0"/>
        </w:rPr>
        <w:t xml:space="preserve">- </w:t>
      </w:r>
      <w:r>
        <w:rPr>
          <w:b/>
        </w:rPr>
        <w:t>[Test 1: hypothesis, how we'll test it, what decision it informs]</w:t>
      </w:r>
    </w:p>
    <w:p>
      <w:pPr>
        <w:pStyle w:val="Heading2"/>
      </w:pPr>
      <w:r>
        <w:t>Marketing plan example (fictional company)</w:t>
      </w:r>
    </w:p>
    <w:p>
      <w:r>
        <w:rPr>
          <w:b w:val="0"/>
        </w:rPr>
        <w:t>MARKETING PLAN: Fernhollow Pet Supply (fictional), FY2027</w:t>
      </w:r>
    </w:p>
    <w:p>
      <w:r>
        <w:rPr>
          <w:b w:val="0"/>
        </w:rPr>
        <w:t>Owner: Director of Marketing</w:t>
      </w:r>
    </w:p>
    <w:p/>
    <w:p>
      <w:r>
        <w:rPr>
          <w:b w:val="0"/>
        </w:rPr>
        <w:t>1. SUMMARY</w:t>
      </w:r>
    </w:p>
    <w:p>
      <w:r>
        <w:rPr>
          <w:b w:val="0"/>
        </w:rPr>
        <w:t>- Goal: grow active subscribers from 40,000 to 52,000 by December.</w:t>
      </w:r>
    </w:p>
    <w:p>
      <w:r>
        <w:rPr>
          <w:b w:val="0"/>
        </w:rPr>
        <w:t>- Priorities: (1) keep more first-time subscribers past their third box,</w:t>
      </w:r>
    </w:p>
    <w:p>
      <w:r>
        <w:rPr>
          <w:b w:val="0"/>
        </w:rPr>
        <w:t xml:space="preserve">  (2) rebuild branded demand in the two regions where it fell,</w:t>
      </w:r>
    </w:p>
    <w:p>
      <w:r>
        <w:rPr>
          <w:b w:val="0"/>
        </w:rPr>
        <w:t xml:space="preserve">  (3) move creator spend from one-off posts to a standing ambassador program.</w:t>
      </w:r>
    </w:p>
    <w:p>
      <w:r>
        <w:rPr>
          <w:b w:val="0"/>
        </w:rPr>
        <w:t>- Stopping: display retargeting (high reported return, no lift in our holdout test);</w:t>
      </w:r>
    </w:p>
    <w:p>
      <w:r>
        <w:rPr>
          <w:b w:val="0"/>
        </w:rPr>
        <w:t xml:space="preserve">  our sponsored podcast slot.</w:t>
      </w:r>
    </w:p>
    <w:p>
      <w:r>
        <w:rPr>
          <w:b w:val="0"/>
        </w:rPr>
        <w:t>- Budget: flat vs last year, re-split toward retention and creators.</w:t>
      </w:r>
    </w:p>
    <w:p/>
    <w:p>
      <w:r>
        <w:rPr>
          <w:b w:val="0"/>
        </w:rPr>
        <w:t>2. SITUATION</w:t>
      </w:r>
    </w:p>
    <w:p>
      <w:r>
        <w:rPr>
          <w:b w:val="0"/>
        </w:rPr>
        <w:t>- Business: new subscriber growth is fine; one in three cancels before the third box.</w:t>
      </w:r>
    </w:p>
    <w:p>
      <w:r>
        <w:rPr>
          <w:b w:val="0"/>
        </w:rPr>
        <w:t>- Market: buyers compare us with two larger subscription brands and with the pet store.</w:t>
      </w:r>
    </w:p>
    <w:p>
      <w:r>
        <w:rPr>
          <w:b w:val="0"/>
        </w:rPr>
        <w:t>- Competitors: both rivals lead on price and convenience; neither talks about ingredients' sourcing.</w:t>
      </w:r>
    </w:p>
    <w:p>
      <w:r>
        <w:rPr>
          <w:b w:val="0"/>
        </w:rPr>
        <w:t>- Working: referral program (lowest cost per new subscriber); short vet-led videos.</w:t>
      </w:r>
    </w:p>
    <w:p>
      <w:r>
        <w:rPr>
          <w:b w:val="0"/>
        </w:rPr>
        <w:t>- Not working: retargeting; discount-led acquisition brings in the fastest cancellers.</w:t>
      </w:r>
    </w:p>
    <w:p>
      <w:r>
        <w:rPr>
          <w:b w:val="0"/>
        </w:rPr>
        <w:t>- Problem to solve: we buy customers who leave before they're profitable.</w:t>
      </w:r>
    </w:p>
    <w:p/>
    <w:p>
      <w:r>
        <w:rPr>
          <w:b w:val="0"/>
        </w:rPr>
        <w:t>3. OBJECTIVES</w:t>
      </w:r>
    </w:p>
    <w:p>
      <w:r>
        <w:rPr>
          <w:b w:val="0"/>
        </w:rPr>
        <w:t>- Raise third-box retention from 67% to 75%.</w:t>
      </w:r>
    </w:p>
    <w:p>
      <w:r>
        <w:rPr>
          <w:b w:val="0"/>
        </w:rPr>
        <w:t>- Grow branded search in the two weak regions back to last year's level.</w:t>
      </w:r>
    </w:p>
    <w:p>
      <w:r>
        <w:rPr>
          <w:b w:val="0"/>
        </w:rPr>
        <w:t>- Get 40% of new subscribers from referral and creators.</w:t>
      </w:r>
    </w:p>
    <w:p/>
    <w:p>
      <w:r>
        <w:rPr>
          <w:b w:val="0"/>
        </w:rPr>
        <w:t>4. AUDIENCE</w:t>
      </w:r>
    </w:p>
    <w:p>
      <w:r>
        <w:rPr>
          <w:b w:val="0"/>
        </w:rPr>
        <w:t>- Primary: owners of medium and large dogs who already buy premium food at a store,</w:t>
      </w:r>
    </w:p>
    <w:p>
      <w:r>
        <w:rPr>
          <w:b w:val="0"/>
        </w:rPr>
        <w:t xml:space="preserve">  and switch for convenience.</w:t>
      </w:r>
    </w:p>
    <w:p>
      <w:r>
        <w:rPr>
          <w:b w:val="0"/>
        </w:rPr>
        <w:t>- Insight: in cancellation surveys, the top reason is "my dog didn't take to it",</w:t>
      </w:r>
    </w:p>
    <w:p>
      <w:r>
        <w:rPr>
          <w:b w:val="0"/>
        </w:rPr>
        <w:t xml:space="preserve">  not price. The first two weeks decide the subscription.</w:t>
      </w:r>
    </w:p>
    <w:p/>
    <w:p>
      <w:r>
        <w:rPr>
          <w:b w:val="0"/>
        </w:rPr>
        <w:t>5. POSITIONING AND MESSAGE</w:t>
      </w:r>
    </w:p>
    <w:p>
      <w:r>
        <w:rPr>
          <w:b w:val="0"/>
        </w:rPr>
        <w:t>- For dog owners who read the ingredient list, Fernhollow is the subscription food</w:t>
      </w:r>
    </w:p>
    <w:p>
      <w:r>
        <w:rPr>
          <w:b w:val="0"/>
        </w:rPr>
        <w:t xml:space="preserve">  that tells you where every ingredient comes from, because we buy from named farms.</w:t>
      </w:r>
    </w:p>
    <w:p>
      <w:r>
        <w:rPr>
          <w:b w:val="0"/>
        </w:rPr>
        <w:t>- Message this year: "Know what's in the bowl."</w:t>
      </w:r>
    </w:p>
    <w:p>
      <w:r>
        <w:rPr>
          <w:b w:val="0"/>
        </w:rPr>
        <w:t>- Proof: named farms on every bag; vet nutritionist on staff; free switch if your dog won't eat it.</w:t>
      </w:r>
    </w:p>
    <w:p/>
    <w:p>
      <w:r>
        <w:rPr>
          <w:b w:val="0"/>
        </w:rPr>
        <w:t>6. CHANNELS</w:t>
      </w:r>
    </w:p>
    <w:p>
      <w:r>
        <w:rPr>
          <w:b w:val="0"/>
        </w:rPr>
        <w:t>| Channel | Job | Programs | KPI |</w:t>
      </w:r>
    </w:p>
    <w:p>
      <w:r>
        <w:rPr>
          <w:b w:val="0"/>
        </w:rPr>
        <w:t>|---|---|---|---|</w:t>
      </w:r>
    </w:p>
    <w:p>
      <w:r>
        <w:rPr>
          <w:b w:val="0"/>
        </w:rPr>
        <w:t>| Email and SMS | Get through the first two weeks | New 14-day transition series | Third-box retention |</w:t>
      </w:r>
    </w:p>
    <w:p>
      <w:r>
        <w:rPr>
          <w:b w:val="0"/>
        </w:rPr>
        <w:t>| Creators | Trust with new buyers | 12 standing ambassadors | Subscribers per creator |</w:t>
      </w:r>
    </w:p>
    <w:p>
      <w:r>
        <w:rPr>
          <w:b w:val="0"/>
        </w:rPr>
        <w:t>| Paid social | Reach new buyers | Always-on + spring launch | Cost per retained subscriber |</w:t>
      </w:r>
    </w:p>
    <w:p>
      <w:r>
        <w:rPr>
          <w:b w:val="0"/>
        </w:rPr>
        <w:t>| Search | Capture demand | Ingredient and breed pages | Branded and non-branded clicks |</w:t>
      </w:r>
    </w:p>
    <w:p/>
    <w:p>
      <w:r>
        <w:rPr>
          <w:b w:val="0"/>
        </w:rPr>
        <w:t>7. CALENDAR</w:t>
      </w:r>
    </w:p>
    <w:p>
      <w:r>
        <w:rPr>
          <w:b w:val="0"/>
        </w:rPr>
        <w:t>- Q1: transition series live; creator program recruited.</w:t>
      </w:r>
    </w:p>
    <w:p>
      <w:r>
        <w:rPr>
          <w:b w:val="0"/>
        </w:rPr>
        <w:t>- Q2: spring launch of the large-breed recipe.</w:t>
      </w:r>
    </w:p>
    <w:p>
      <w:r>
        <w:rPr>
          <w:b w:val="0"/>
        </w:rPr>
        <w:t>- Q4: gifting push; holiday pause option to cut cancellations.</w:t>
      </w:r>
    </w:p>
    <w:p/>
    <w:p>
      <w:r>
        <w:rPr>
          <w:b w:val="0"/>
        </w:rPr>
        <w:t>8. BUDGET</w:t>
      </w:r>
    </w:p>
    <w:p>
      <w:r>
        <w:rPr>
          <w:b w:val="0"/>
        </w:rPr>
        <w:t>- Working media 55% (down), creators 20% (up), creative 15%, CRM tools 5%, test reserve 5%.</w:t>
      </w:r>
    </w:p>
    <w:p/>
    <w:p>
      <w:r>
        <w:rPr>
          <w:b w:val="0"/>
        </w:rPr>
        <w:t>10. MEASUREMENT</w:t>
      </w:r>
    </w:p>
    <w:p>
      <w:r>
        <w:rPr>
          <w:b w:val="0"/>
        </w:rPr>
        <w:t>- Weekly: new subscribers, cost per subscriber, cancellations by reason.</w:t>
      </w:r>
    </w:p>
    <w:p>
      <w:r>
        <w:rPr>
          <w:b w:val="0"/>
        </w:rPr>
        <w:t>- Monthly: third-box retention, share of branded search in the two regions.</w:t>
      </w:r>
    </w:p>
    <w:p>
      <w:r>
        <w:rPr>
          <w:b w:val="0"/>
        </w:rPr>
        <w:t>- Quarterly: holdout test on paid social.</w:t>
      </w:r>
    </w:p>
    <w:p/>
    <w:p>
      <w:r>
        <w:rPr>
          <w:b w:val="0"/>
        </w:rPr>
        <w:t>11. RISKS</w:t>
      </w:r>
    </w:p>
    <w:p>
      <w:r>
        <w:rPr>
          <w:b w:val="0"/>
        </w:rPr>
        <w:t>- Assumption: retention gains hold after the series ends. If wrong: extend to 30 days.</w:t>
      </w:r>
    </w:p>
    <w:p>
      <w:r>
        <w:rPr>
          <w:b w:val="0"/>
        </w:rPr>
        <w:t>- Risk: creators churn. Mitigation: six-month contracts with a monthly brief.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